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CA" w:rsidRPr="00722E6D" w:rsidRDefault="003562CA" w:rsidP="00356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E6D">
        <w:rPr>
          <w:rFonts w:ascii="Times New Roman" w:hAnsi="Times New Roman"/>
          <w:b/>
          <w:sz w:val="28"/>
          <w:szCs w:val="28"/>
        </w:rPr>
        <w:t>Администрация</w:t>
      </w:r>
    </w:p>
    <w:p w:rsidR="003562CA" w:rsidRPr="00722E6D" w:rsidRDefault="003562CA" w:rsidP="00356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E6D">
        <w:rPr>
          <w:rFonts w:ascii="Times New Roman" w:hAnsi="Times New Roman"/>
          <w:b/>
          <w:sz w:val="28"/>
          <w:szCs w:val="28"/>
        </w:rPr>
        <w:t>Нижнедевицкого  сельского поселения</w:t>
      </w:r>
    </w:p>
    <w:p w:rsidR="003562CA" w:rsidRPr="00722E6D" w:rsidRDefault="003562CA" w:rsidP="00356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E6D">
        <w:rPr>
          <w:rFonts w:ascii="Times New Roman" w:hAnsi="Times New Roman"/>
          <w:b/>
          <w:sz w:val="28"/>
          <w:szCs w:val="28"/>
        </w:rPr>
        <w:t>Нижнедевицкого муниципального района</w:t>
      </w:r>
    </w:p>
    <w:p w:rsidR="003562CA" w:rsidRPr="00722E6D" w:rsidRDefault="003562CA" w:rsidP="00356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E6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562CA" w:rsidRPr="00722E6D" w:rsidRDefault="003562CA" w:rsidP="003562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62CA" w:rsidRPr="00722E6D" w:rsidRDefault="003562CA" w:rsidP="00356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2E6D">
        <w:rPr>
          <w:rFonts w:ascii="Times New Roman" w:hAnsi="Times New Roman"/>
          <w:b/>
          <w:sz w:val="28"/>
          <w:szCs w:val="28"/>
        </w:rPr>
        <w:t>ПОСТАНОВЛЕНИЕ</w:t>
      </w:r>
    </w:p>
    <w:p w:rsidR="003562CA" w:rsidRPr="00722E6D" w:rsidRDefault="003562CA" w:rsidP="0035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2CA" w:rsidRPr="00722E6D" w:rsidRDefault="00722E6D" w:rsidP="003562C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3562CA" w:rsidRPr="00722E6D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510F0E" w:rsidRPr="00722E6D">
        <w:rPr>
          <w:rFonts w:ascii="Times New Roman" w:hAnsi="Times New Roman"/>
          <w:sz w:val="28"/>
          <w:szCs w:val="28"/>
          <w:u w:val="single"/>
        </w:rPr>
        <w:t>25</w:t>
      </w:r>
      <w:r w:rsidR="003562CA" w:rsidRPr="00722E6D">
        <w:rPr>
          <w:rFonts w:ascii="Times New Roman" w:hAnsi="Times New Roman"/>
          <w:sz w:val="28"/>
          <w:szCs w:val="28"/>
          <w:u w:val="single"/>
        </w:rPr>
        <w:t>.0</w:t>
      </w:r>
      <w:r w:rsidR="00470586" w:rsidRPr="00722E6D">
        <w:rPr>
          <w:rFonts w:ascii="Times New Roman" w:hAnsi="Times New Roman"/>
          <w:sz w:val="28"/>
          <w:szCs w:val="28"/>
          <w:u w:val="single"/>
        </w:rPr>
        <w:t>1</w:t>
      </w:r>
      <w:r w:rsidR="003562CA" w:rsidRPr="00722E6D">
        <w:rPr>
          <w:rFonts w:ascii="Times New Roman" w:hAnsi="Times New Roman"/>
          <w:sz w:val="28"/>
          <w:szCs w:val="28"/>
          <w:u w:val="single"/>
        </w:rPr>
        <w:t>.202</w:t>
      </w:r>
      <w:r w:rsidR="00470586" w:rsidRPr="00722E6D">
        <w:rPr>
          <w:rFonts w:ascii="Times New Roman" w:hAnsi="Times New Roman"/>
          <w:sz w:val="28"/>
          <w:szCs w:val="28"/>
          <w:u w:val="single"/>
        </w:rPr>
        <w:t>4</w:t>
      </w:r>
      <w:r w:rsidR="003562CA" w:rsidRPr="00722E6D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3562CA" w:rsidRPr="00722E6D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510F0E" w:rsidRPr="00722E6D">
        <w:rPr>
          <w:rFonts w:ascii="Times New Roman" w:hAnsi="Times New Roman"/>
          <w:sz w:val="28"/>
          <w:szCs w:val="28"/>
          <w:u w:val="single"/>
        </w:rPr>
        <w:t>14</w:t>
      </w:r>
      <w:r w:rsidR="003562CA" w:rsidRPr="00722E6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562CA" w:rsidRPr="00722E6D" w:rsidRDefault="003562CA" w:rsidP="00356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 xml:space="preserve"> с. Нижнедевицк</w:t>
      </w:r>
    </w:p>
    <w:p w:rsidR="003562CA" w:rsidRPr="00722E6D" w:rsidRDefault="003562CA" w:rsidP="0035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2CA" w:rsidRPr="00722E6D" w:rsidRDefault="003562CA" w:rsidP="00356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49" w:tblpY="1"/>
        <w:tblW w:w="0" w:type="auto"/>
        <w:tblLook w:val="04A0"/>
      </w:tblPr>
      <w:tblGrid>
        <w:gridCol w:w="5637"/>
      </w:tblGrid>
      <w:tr w:rsidR="003562CA" w:rsidRPr="00722E6D" w:rsidTr="003562CA">
        <w:trPr>
          <w:trHeight w:val="1395"/>
        </w:trPr>
        <w:tc>
          <w:tcPr>
            <w:tcW w:w="5637" w:type="dxa"/>
            <w:hideMark/>
          </w:tcPr>
          <w:p w:rsidR="003562CA" w:rsidRPr="00722E6D" w:rsidRDefault="003562CA">
            <w:pPr>
              <w:pStyle w:val="a3"/>
              <w:tabs>
                <w:tab w:val="left" w:pos="7809"/>
              </w:tabs>
              <w:spacing w:line="276" w:lineRule="auto"/>
              <w:ind w:right="2"/>
              <w:jc w:val="both"/>
              <w:rPr>
                <w:rFonts w:ascii="Times New Roman" w:hAnsi="Times New Roman"/>
                <w:szCs w:val="28"/>
              </w:rPr>
            </w:pPr>
            <w:r w:rsidRPr="00722E6D">
              <w:rPr>
                <w:rFonts w:ascii="Times New Roman" w:hAnsi="Times New Roman"/>
                <w:szCs w:val="28"/>
              </w:rPr>
              <w:t>О внесении изменений в Постановление администрации Нижнедевицкого сельского поселения от 23.03.2019 г. № 36 «Об утверждении реестра (мест) площадок накопления твердых коммунальных отходов на территории Нижнедевицкого сельского поселения»</w:t>
            </w:r>
          </w:p>
        </w:tc>
      </w:tr>
    </w:tbl>
    <w:p w:rsidR="003562CA" w:rsidRPr="00722E6D" w:rsidRDefault="003562CA" w:rsidP="003562CA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3562CA" w:rsidRPr="00722E6D" w:rsidRDefault="003562CA" w:rsidP="003562CA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3562CA" w:rsidRPr="00722E6D" w:rsidRDefault="003562CA" w:rsidP="003562CA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3562CA" w:rsidRPr="00722E6D" w:rsidRDefault="003562CA" w:rsidP="003562C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562CA" w:rsidRPr="00722E6D" w:rsidRDefault="003562CA" w:rsidP="003562C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562CA" w:rsidRPr="00722E6D" w:rsidRDefault="003562CA" w:rsidP="003562C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562CA" w:rsidRPr="00722E6D" w:rsidRDefault="003562CA" w:rsidP="003562C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562CA" w:rsidRPr="00722E6D" w:rsidRDefault="003562CA" w:rsidP="003562C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562CA" w:rsidRPr="00722E6D" w:rsidRDefault="003562CA" w:rsidP="00470586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>В соответствии с Федеральным законом от 24.06.1998 № 89-ФЗ «Об отходах производства и потребления», Правилами обустройства мест (площадок) накопления твердых коммунальных отходов и ведения реестра, утвержденных постановлением Правительства Российской Федерации от 31.08.2018 № 1039, администрация Нижнедевицкого сельского поселения Нижнедевицкого муниципального района</w:t>
      </w:r>
    </w:p>
    <w:p w:rsidR="003562CA" w:rsidRPr="00722E6D" w:rsidRDefault="003562CA" w:rsidP="00470586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562CA" w:rsidRPr="00722E6D" w:rsidRDefault="003562CA" w:rsidP="005670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>ПОСТАНОВЛЯЕТ:</w:t>
      </w:r>
    </w:p>
    <w:p w:rsidR="003562CA" w:rsidRPr="00722E6D" w:rsidRDefault="003562CA" w:rsidP="0047058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2CA" w:rsidRPr="00722E6D" w:rsidRDefault="003562CA" w:rsidP="0047058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 xml:space="preserve">Внести изменение в </w:t>
      </w:r>
      <w:r w:rsidRPr="00722E6D">
        <w:rPr>
          <w:rFonts w:ascii="Times New Roman" w:eastAsia="Calibri" w:hAnsi="Times New Roman"/>
          <w:sz w:val="28"/>
          <w:szCs w:val="28"/>
        </w:rPr>
        <w:t xml:space="preserve"> Постановление администрации Нижнедевицкого сельского</w:t>
      </w:r>
      <w:r w:rsidR="00470586" w:rsidRPr="00722E6D">
        <w:rPr>
          <w:rFonts w:ascii="Times New Roman" w:eastAsia="Calibri" w:hAnsi="Times New Roman"/>
          <w:sz w:val="28"/>
          <w:szCs w:val="28"/>
        </w:rPr>
        <w:t xml:space="preserve"> </w:t>
      </w:r>
      <w:r w:rsidRPr="00722E6D">
        <w:rPr>
          <w:rFonts w:ascii="Times New Roman" w:eastAsia="Calibri" w:hAnsi="Times New Roman"/>
          <w:sz w:val="28"/>
          <w:szCs w:val="28"/>
        </w:rPr>
        <w:t xml:space="preserve">поселения от 23.03.2019 г. </w:t>
      </w:r>
      <w:r w:rsidRPr="00722E6D">
        <w:rPr>
          <w:rFonts w:ascii="Times New Roman" w:hAnsi="Times New Roman"/>
          <w:sz w:val="28"/>
          <w:szCs w:val="28"/>
        </w:rPr>
        <w:t xml:space="preserve">№ 36 «Об утверждении реестра (мест) площадок накопления твердых коммунальных отходов на территории Нижнедевицкого сельского поселения» </w:t>
      </w:r>
    </w:p>
    <w:p w:rsidR="003562CA" w:rsidRPr="00722E6D" w:rsidRDefault="003562CA" w:rsidP="0047058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>Реестр (места) размещения контейнерных площадок изложить в следующей редакции (приложение №1).</w:t>
      </w:r>
    </w:p>
    <w:p w:rsidR="003562CA" w:rsidRPr="00722E6D" w:rsidRDefault="003562CA" w:rsidP="00470586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eastAsia="Calibri" w:hAnsi="Times New Roman"/>
          <w:sz w:val="28"/>
          <w:szCs w:val="28"/>
        </w:rPr>
        <w:t xml:space="preserve">Постановление администрации Нижнедевицкого сельского поселения от </w:t>
      </w:r>
      <w:r w:rsidR="00470586" w:rsidRPr="00722E6D">
        <w:rPr>
          <w:rFonts w:ascii="Times New Roman" w:eastAsia="Calibri" w:hAnsi="Times New Roman"/>
          <w:sz w:val="28"/>
          <w:szCs w:val="28"/>
        </w:rPr>
        <w:t>02</w:t>
      </w:r>
      <w:r w:rsidRPr="00722E6D">
        <w:rPr>
          <w:rFonts w:ascii="Times New Roman" w:eastAsia="Calibri" w:hAnsi="Times New Roman"/>
          <w:sz w:val="28"/>
          <w:szCs w:val="28"/>
        </w:rPr>
        <w:t>.</w:t>
      </w:r>
      <w:r w:rsidR="00470586" w:rsidRPr="00722E6D">
        <w:rPr>
          <w:rFonts w:ascii="Times New Roman" w:eastAsia="Calibri" w:hAnsi="Times New Roman"/>
          <w:sz w:val="28"/>
          <w:szCs w:val="28"/>
        </w:rPr>
        <w:t>05</w:t>
      </w:r>
      <w:r w:rsidRPr="00722E6D">
        <w:rPr>
          <w:rFonts w:ascii="Times New Roman" w:eastAsia="Calibri" w:hAnsi="Times New Roman"/>
          <w:sz w:val="28"/>
          <w:szCs w:val="28"/>
        </w:rPr>
        <w:t>.202</w:t>
      </w:r>
      <w:r w:rsidR="00470586" w:rsidRPr="00722E6D">
        <w:rPr>
          <w:rFonts w:ascii="Times New Roman" w:eastAsia="Calibri" w:hAnsi="Times New Roman"/>
          <w:sz w:val="28"/>
          <w:szCs w:val="28"/>
        </w:rPr>
        <w:t>3</w:t>
      </w:r>
      <w:r w:rsidRPr="00722E6D">
        <w:rPr>
          <w:rFonts w:ascii="Times New Roman" w:eastAsia="Calibri" w:hAnsi="Times New Roman"/>
          <w:sz w:val="28"/>
          <w:szCs w:val="28"/>
        </w:rPr>
        <w:t xml:space="preserve"> №</w:t>
      </w:r>
      <w:r w:rsidR="00470586" w:rsidRPr="00722E6D">
        <w:rPr>
          <w:rFonts w:ascii="Times New Roman" w:eastAsia="Calibri" w:hAnsi="Times New Roman"/>
          <w:sz w:val="28"/>
          <w:szCs w:val="28"/>
        </w:rPr>
        <w:t xml:space="preserve"> 84</w:t>
      </w:r>
      <w:r w:rsidRPr="00722E6D">
        <w:rPr>
          <w:rFonts w:ascii="Times New Roman" w:hAnsi="Times New Roman"/>
          <w:sz w:val="28"/>
          <w:szCs w:val="28"/>
        </w:rPr>
        <w:t xml:space="preserve"> </w:t>
      </w:r>
      <w:r w:rsidR="00470586" w:rsidRPr="00722E6D">
        <w:rPr>
          <w:rFonts w:ascii="Times New Roman" w:hAnsi="Times New Roman"/>
          <w:sz w:val="28"/>
          <w:szCs w:val="28"/>
        </w:rPr>
        <w:t>«</w:t>
      </w:r>
      <w:r w:rsidRPr="00722E6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Нижнедевицкого сельского поселения от 23.03.2019г. №36 «Об утверждении реестра (мест) площадок накопления твердых </w:t>
      </w:r>
      <w:r w:rsidRPr="00722E6D">
        <w:rPr>
          <w:rFonts w:ascii="Times New Roman" w:hAnsi="Times New Roman"/>
          <w:sz w:val="28"/>
          <w:szCs w:val="28"/>
        </w:rPr>
        <w:lastRenderedPageBreak/>
        <w:t xml:space="preserve">коммунальных отходов на территории Нижнедевицкого сельского поселения» считать утратившим силу.  </w:t>
      </w:r>
    </w:p>
    <w:p w:rsidR="003562CA" w:rsidRPr="00722E6D" w:rsidRDefault="003562CA" w:rsidP="0047058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                    </w:t>
      </w:r>
    </w:p>
    <w:p w:rsidR="003562CA" w:rsidRPr="00722E6D" w:rsidRDefault="003562CA" w:rsidP="00470586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2E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2E6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56CE" w:rsidRDefault="007D56CE" w:rsidP="007D56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62CA" w:rsidRPr="00722E6D" w:rsidRDefault="003562CA" w:rsidP="00356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 xml:space="preserve"> </w:t>
      </w:r>
    </w:p>
    <w:p w:rsidR="003562CA" w:rsidRPr="00722E6D" w:rsidRDefault="003562CA" w:rsidP="00356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>Глав</w:t>
      </w:r>
      <w:r w:rsidR="00470586" w:rsidRPr="00722E6D">
        <w:rPr>
          <w:rFonts w:ascii="Times New Roman" w:hAnsi="Times New Roman"/>
          <w:sz w:val="28"/>
          <w:szCs w:val="28"/>
        </w:rPr>
        <w:t>а</w:t>
      </w:r>
      <w:r w:rsidRPr="00722E6D">
        <w:rPr>
          <w:rFonts w:ascii="Times New Roman" w:hAnsi="Times New Roman"/>
          <w:sz w:val="28"/>
          <w:szCs w:val="28"/>
        </w:rPr>
        <w:t xml:space="preserve"> Нижнедевицкого</w:t>
      </w:r>
    </w:p>
    <w:p w:rsidR="003562CA" w:rsidRPr="00722E6D" w:rsidRDefault="003562CA" w:rsidP="00356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>сельского поселения                                                           С.И. Плотников</w:t>
      </w:r>
    </w:p>
    <w:p w:rsidR="00722E6D" w:rsidRDefault="00722E6D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E6D" w:rsidRDefault="00722E6D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E6D" w:rsidRDefault="00722E6D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44C5" w:rsidRDefault="005D44C5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44C5" w:rsidRDefault="005D44C5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44C5" w:rsidRDefault="005D44C5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44C5" w:rsidRDefault="005D44C5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44C5" w:rsidRDefault="005D44C5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6CE" w:rsidRDefault="007D56CE" w:rsidP="007D56CE">
      <w:pPr>
        <w:spacing w:after="0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5D44C5" w:rsidRDefault="005D44C5" w:rsidP="005D44C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Воронов Р.М. </w:t>
      </w:r>
    </w:p>
    <w:p w:rsidR="005D44C5" w:rsidRDefault="005D44C5" w:rsidP="005D44C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51-0-42</w:t>
      </w:r>
    </w:p>
    <w:p w:rsidR="007D56CE" w:rsidRDefault="007D56CE" w:rsidP="007D56CE">
      <w:pPr>
        <w:spacing w:after="0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D56CE" w:rsidRDefault="007D56CE" w:rsidP="007D56CE">
      <w:pPr>
        <w:spacing w:after="0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D56CE" w:rsidRDefault="007D56CE" w:rsidP="007D56CE">
      <w:pPr>
        <w:spacing w:after="0"/>
        <w:jc w:val="right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D56CE" w:rsidRPr="007D56CE" w:rsidRDefault="007D56CE" w:rsidP="007D56CE">
      <w:pPr>
        <w:spacing w:after="0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D56C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Приложение -1 </w:t>
      </w:r>
    </w:p>
    <w:p w:rsidR="007D56CE" w:rsidRPr="007D56CE" w:rsidRDefault="007D56CE" w:rsidP="007D56CE">
      <w:pPr>
        <w:spacing w:after="0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7D56C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к постановлению администрации </w:t>
      </w:r>
      <w:r w:rsidRPr="007D56CE">
        <w:rPr>
          <w:rFonts w:ascii="Times New Roman" w:hAnsi="Times New Roman"/>
          <w:color w:val="000000"/>
          <w:sz w:val="16"/>
          <w:szCs w:val="16"/>
          <w:lang w:eastAsia="ru-RU"/>
        </w:rPr>
        <w:br/>
        <w:t>Нижнедевицкого сельского поселения</w:t>
      </w:r>
    </w:p>
    <w:p w:rsidR="007D56CE" w:rsidRPr="007D56CE" w:rsidRDefault="007D56CE" w:rsidP="007D56CE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7D56C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от 25.01.2024 года №14</w:t>
      </w:r>
    </w:p>
    <w:tbl>
      <w:tblPr>
        <w:tblW w:w="5000" w:type="pct"/>
        <w:tblLayout w:type="fixed"/>
        <w:tblLook w:val="04A0"/>
      </w:tblPr>
      <w:tblGrid>
        <w:gridCol w:w="522"/>
        <w:gridCol w:w="966"/>
        <w:gridCol w:w="314"/>
        <w:gridCol w:w="900"/>
        <w:gridCol w:w="241"/>
        <w:gridCol w:w="993"/>
        <w:gridCol w:w="708"/>
        <w:gridCol w:w="567"/>
        <w:gridCol w:w="567"/>
        <w:gridCol w:w="567"/>
        <w:gridCol w:w="568"/>
        <w:gridCol w:w="1740"/>
        <w:gridCol w:w="917"/>
      </w:tblGrid>
      <w:tr w:rsidR="007D56CE" w:rsidRPr="007D56CE" w:rsidTr="007D56CE">
        <w:trPr>
          <w:trHeight w:val="878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6CE" w:rsidRPr="007D56CE" w:rsidRDefault="007D56CE" w:rsidP="00722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D56CE" w:rsidRPr="007D56CE" w:rsidRDefault="007D56CE" w:rsidP="00722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Реестр мест (площадок) накопления твердых коммунальных отходов, расположенных на территории Нижнедевицкого муниципального района Воронежской области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6CE" w:rsidRPr="007D56CE" w:rsidTr="007D56CE">
        <w:trPr>
          <w:trHeight w:val="30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6CE" w:rsidRPr="007D56CE" w:rsidTr="007D56CE">
        <w:trPr>
          <w:trHeight w:val="623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5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Данные о собственниках мест (площадок) (для юр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иц полное наименование, номер ЕГРЮЛ, фактический адрес</w:t>
            </w: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Для ИП ФИО ОГРН, адрес регистрации по месту жительства</w:t>
            </w: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Для физ.лиц – ФИО, серия, номер и дата выдачи паспорта или иного документа, удостоверяющего личность, адрес регистрации по месту жительства, контактные данные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5D44C5" w:rsidRPr="007D56CE" w:rsidTr="007D56CE">
        <w:trPr>
          <w:trHeight w:val="7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Адрес контейнерной площадки</w:t>
            </w:r>
          </w:p>
        </w:tc>
        <w:tc>
          <w:tcPr>
            <w:tcW w:w="5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Адрес обслуживаемых домов (названия улиц)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Географические координаты площадки (ширина, долгота)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Покрытие (грунт, бетон, асфальт, иное)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Кол-во контейнеров с указанием объема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6CE" w:rsidRPr="007D56CE" w:rsidTr="007D56CE">
        <w:trPr>
          <w:trHeight w:val="96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Размещенные, шт.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 размещению, шт.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Объем, м3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ул.Советская, 13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оветская,                д.1-13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51.538918   38.364531        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ул.Советская, 29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оветская,              д.8-29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51.537142 38.363129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ул.Советская, 43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оветская,             д.30-39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51.537674 38.365043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ул.Советская, 47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оветская,                  д.40-52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51.531876 38.360380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ул.70 лет Октября, 2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ул.70 лет Октября, д.2-39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51.533176 38.362815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ул.Шматова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10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Шматова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д.1-10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51.540173 38.363713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ул.Шматова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25/3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Шматова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д.11-16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51.538700      38.363387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ул.Шматова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31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   д.17-31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51.538638     38.361270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ул.Шматова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д.46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д.32-52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51.541965 38.351810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Вотчтова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18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Вочтова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д.1-18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51.542453 38.367585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Вотчтова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д.51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Вочтова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д.20-56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51.541007 38.361889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Луначарского, 8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Луначарского,   д.1-14,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еволюци-онная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д.45,46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51.544794 38.362500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Нади Коваленко, 1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Нади Коваленко,      д.1-1б,2а,8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51.547354 38.360264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Садовая, д.1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Садовая,                 д.1-4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51.549672 38.359572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Братская, 11-13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Братская,         д.11-13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51.548793 38.360228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Театральная, д.14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Театральная,       д.2-18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51.548832 38.361253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МКД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Чижова, 1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Чижова,            д.1-5,    ул. Братская, д.1-12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51.548983 38.366866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Чижова, 17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Чижова,               д.4-17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51.548199 38.366992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Долгова, 13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Пролетарская,      д.1-30                                 ул. Долгова, д.14-20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51.547499 38.369759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Пролетарская, 65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Пролетарская,    д.31-65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51.548832 38.361253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Пролетарская, 70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Пролетарская,    д.66-89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51.540862 38.370855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4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Воронежская,       д.4-10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51.551252 38.362770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25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Воронежская,       д.25-48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51.550507 38.355035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д.27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Воронежская,       д.27-37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51.550507 38.355035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Юбилейная, 14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Юбилейная,          д.7-20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51.551649        38.357865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Юбилейная, д.2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Юбилейная,           д.1-2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51.552601    38.361332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Юбилейная, 3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Юбилейная, д.3-4, 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осмонавтов,      д.1-15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51.543329  38.360776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Почтовая, д.17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Почтовая,             д.7-24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51.556605   38.361970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Почтовая, д.40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Почтовая,           д.26- 44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51.550904   38.363587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Победы, д.30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Победы,                        д.27-40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51.552271 38.371025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Победы, д.19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Победы,                               д. 1-14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51.554657 38.370980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Победы, 26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Победы,                          д.16-26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51.553464 38.370522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Победы, 49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Победы,                           д.40-49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51.551022 38.371223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Спортивная, 1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Спортивная,         д.1-18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51.551459 38.374125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Воронежский Спуск, 8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ул. Воронежский Спуск, д.1-18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51.554085 38.374259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Беговая, д.51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Беговая,                               д.41-49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51.540374 38.352915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Беговая, 2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Беговая,                   д.1-26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51.537013 38.360416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Беговая, 28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Беговая,                         д.28-40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51.539372 38.356401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ул.Новосёловская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28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овосёловская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д.20-38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51.525718 38.362653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ул.Новосёловская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56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овосёловская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д.40-62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51.520529  38.366273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ул.Кольцевая, 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ольцевая,                д.2-10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51.536615 38.355332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ул.Газовая, д.16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азовая,                 д.1-16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51.538094 38.355404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ул.Газовая, 35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азовая,                  д.17-35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51.539388 38.352583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ул.Первомайская, 1М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ервомайская,                      д.1-13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51.541416 38.354649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39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   д.33-41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51.545847 38.363524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10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д.1-16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51.546239 38.368950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18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д.23-29/1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51.546306 38.364737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д.52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  д.48-58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51.545825 38.362500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д.55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   д.47-59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51.545746 38.361611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ул.Революционная, 109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еволюционная,    д.92-108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51.550518 38.343896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Азарова, 48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Азарова,                                    д.15-48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51.557787 38.361413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Гражданская, 1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Гражданская,            д.1-28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51.543763 38.369768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Гражданская, 50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Гражданская,            д.30-55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51.544856 38.351253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Гражданская, 100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Гражданская,   д.75-100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51.544234 38.354038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ул.Патриотов, 6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атриотов,                             д.1-14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51.555088 38.358323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Южная, 1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жная,                                   д.1-14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51.541094  38.353540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Заводская, 1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Заводская,                      д.1-10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51.561197 38.361261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Красноармейская, 11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расноармейская,  д.1-18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51.555334 38.365087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Красноармейская, 26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расноармейская,             д.20-40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51.553548 38.364090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Молодёжая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Крестьянская,            д.1-20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51.535803 38.366435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Крестьянская, 43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Крестьянская,        д.22-45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51.532587 38.366174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Крестьянская, 67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Крестьянская,       д.48-67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51.530268 38.365150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Луговая, 19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Луговая,                  д.1-19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51.537540 38.369642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Луговая, 42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Луговая, д.20-35  ул. Молодежная,                      д.1-14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51.533573 38.369166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Луговая, 34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Луговая,                       д.36-47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51.534515 38.370343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ижнедевицк,ул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Октябрьская, 1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Октябрьская,                         д.1-14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51.541596 38.355790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Песчаная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Песчаная,                            д.6-15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51.537954 38.376370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Песчаная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Песчаная,                           д.16- 26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51.533489 38.378823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Песчаная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32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есчаная,           д.28-36а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51.530001 38.376746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Антаевская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Антаевская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   д.1-11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51.520244 38.371918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д.53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ево-нная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д.62-90  ул. Воронежская,               д. 49-53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51.549896 38.346097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д.29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ев-нная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д.66а,66в                    ул. Воронежская,               д. 33-46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51.550507 38.355035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Воронежская, д.32а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Воронежская,       д.32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51.550507 38.355035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 Нижнедевицк, 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веточная, 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Цветочная,              д.1-10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51.534206 38.359135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Пролетарская, 37б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Песчаная,  д.1-6                                                           ул. Пролетарская, д.37б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51.537954 38.376370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с. Нижнедевицк, ул. 8 Марта, 1 М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8 Марта,                             д.1-14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51.541321  38.356760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Братьев Серых, 16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Братье 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Серых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д.10-19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51.543646 38.364674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Братьев Серых, 26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Братье 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Серых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д.20-36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51.543646 38.364674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ул.Советская, 57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овосёловская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д.1-19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51.531876  38.360380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Антаевская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12 планируется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Антаевская</w:t>
            </w:r>
            <w:proofErr w:type="spell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                     д.12-30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51.520244 38.371918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Набережная, 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Набережная,      д.1-16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51.570824  38.370498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Набережная, 18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Набережная,      д.16-35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51.570832  38.370515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Набережная, 41а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Набережная,      д.34-41а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51.570893  38.370521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Северная, 39 планируется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Северная,             д.20-39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51.582477 38.357437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ижнедевицк, ул. </w:t>
            </w: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Заречная,1 планируется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Заречная,               д.1-12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51.575043 38.368587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Заречная,12 планируется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Заречная,               д.12-37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51.575098 38.368632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д.1-8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51.585444 38.360540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д.8-31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51.584805 38.362316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33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           д.32-62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51.578119 38.372844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63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           д.63-70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51.578130 38.372854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72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           д.71-75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51.578141 38.372863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ог, ул. Центральная, 77а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                       д.75-77а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51.578157 38.372872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9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Театральная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34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Театральная,    д.22-34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51.546110 38.361126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домовладения, МКД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Нижнедевицк, ул. 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Овражная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 25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Овражная,              д.1-25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51.544559 38.349654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  <w:tr w:rsidR="007D56CE" w:rsidRPr="007D56CE" w:rsidTr="007D56CE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Гражданская, 74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ул. Гражданская,            д.56-74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51.544856 38.351253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ижнедевицк, ул. Революционная, 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6D" w:rsidRPr="007D56CE" w:rsidRDefault="00722E6D" w:rsidP="00722E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D56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Частные домовладения</w:t>
            </w:r>
          </w:p>
        </w:tc>
      </w:tr>
    </w:tbl>
    <w:p w:rsidR="00722E6D" w:rsidRPr="003562CA" w:rsidRDefault="00722E6D" w:rsidP="003562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2CA" w:rsidRDefault="003562CA" w:rsidP="003562C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3562CA" w:rsidSect="005D4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0B" w:rsidRDefault="00AE260B" w:rsidP="00470586">
      <w:pPr>
        <w:spacing w:after="0" w:line="240" w:lineRule="auto"/>
      </w:pPr>
      <w:r>
        <w:separator/>
      </w:r>
    </w:p>
  </w:endnote>
  <w:endnote w:type="continuationSeparator" w:id="0">
    <w:p w:rsidR="00AE260B" w:rsidRDefault="00AE260B" w:rsidP="0047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D" w:rsidRDefault="00722E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586" w:rsidRDefault="004705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D" w:rsidRDefault="00722E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0B" w:rsidRDefault="00AE260B" w:rsidP="00470586">
      <w:pPr>
        <w:spacing w:after="0" w:line="240" w:lineRule="auto"/>
      </w:pPr>
      <w:r>
        <w:separator/>
      </w:r>
    </w:p>
  </w:footnote>
  <w:footnote w:type="continuationSeparator" w:id="0">
    <w:p w:rsidR="00AE260B" w:rsidRDefault="00AE260B" w:rsidP="0047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D" w:rsidRDefault="00722E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D" w:rsidRDefault="00722E6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D" w:rsidRDefault="00722E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0DC"/>
    <w:multiLevelType w:val="hybridMultilevel"/>
    <w:tmpl w:val="CD469A1A"/>
    <w:lvl w:ilvl="0" w:tplc="83B6818E">
      <w:start w:val="1"/>
      <w:numFmt w:val="decimal"/>
      <w:lvlText w:val="%1."/>
      <w:lvlJc w:val="left"/>
      <w:pPr>
        <w:ind w:left="2161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D4802F7"/>
    <w:multiLevelType w:val="hybridMultilevel"/>
    <w:tmpl w:val="C62E4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2CA"/>
    <w:rsid w:val="00050494"/>
    <w:rsid w:val="0028697B"/>
    <w:rsid w:val="003562CA"/>
    <w:rsid w:val="00470586"/>
    <w:rsid w:val="004B13B6"/>
    <w:rsid w:val="00510F0E"/>
    <w:rsid w:val="00567022"/>
    <w:rsid w:val="00586BC8"/>
    <w:rsid w:val="005D44C5"/>
    <w:rsid w:val="005D505F"/>
    <w:rsid w:val="00722E6D"/>
    <w:rsid w:val="007D56CE"/>
    <w:rsid w:val="00A44639"/>
    <w:rsid w:val="00AE260B"/>
    <w:rsid w:val="00BC18E4"/>
    <w:rsid w:val="00DE7E92"/>
    <w:rsid w:val="00E2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562CA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58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7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58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7058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22E6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722E6D"/>
    <w:rPr>
      <w:color w:val="954F72"/>
      <w:u w:val="single"/>
    </w:rPr>
  </w:style>
  <w:style w:type="paragraph" w:customStyle="1" w:styleId="xl63">
    <w:name w:val="xl63"/>
    <w:basedOn w:val="a"/>
    <w:rsid w:val="00722E6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722E6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22E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22E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722E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22E6D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22E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22E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22E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722E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22E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22E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22E6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32"/>
      <w:szCs w:val="32"/>
      <w:lang w:eastAsia="ru-RU"/>
    </w:rPr>
  </w:style>
  <w:style w:type="paragraph" w:customStyle="1" w:styleId="xl86">
    <w:name w:val="xl86"/>
    <w:basedOn w:val="a"/>
    <w:rsid w:val="00722E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22E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22E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22E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22E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22E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22E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22E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562CA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58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7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58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70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4008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AndWareZ</Company>
  <LinksUpToDate>false</LinksUpToDate>
  <CharactersWithSpaces>26803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</cp:lastModifiedBy>
  <cp:revision>10</cp:revision>
  <cp:lastPrinted>2023-05-11T08:34:00Z</cp:lastPrinted>
  <dcterms:created xsi:type="dcterms:W3CDTF">2024-01-31T11:40:00Z</dcterms:created>
  <dcterms:modified xsi:type="dcterms:W3CDTF">2024-01-31T12:06:00Z</dcterms:modified>
</cp:coreProperties>
</file>